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76A" w:rsidRPr="00BD1F25" w:rsidRDefault="0040176A" w:rsidP="00BD1F25">
      <w:pPr>
        <w:pStyle w:val="ConsPlusNormal"/>
        <w:ind w:left="425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40176A" w:rsidRPr="00BD1F25" w:rsidRDefault="00862A24" w:rsidP="00BD1F25">
      <w:pPr>
        <w:pStyle w:val="ConsPlusNormal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40176A">
        <w:rPr>
          <w:rFonts w:ascii="Times New Roman" w:hAnsi="Times New Roman" w:cs="Times New Roman"/>
          <w:sz w:val="28"/>
          <w:szCs w:val="28"/>
        </w:rPr>
        <w:t xml:space="preserve"> </w:t>
      </w:r>
      <w:r w:rsidR="0040176A" w:rsidRPr="00BD1F25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40176A" w:rsidRDefault="0040176A" w:rsidP="00BD1F25">
      <w:pPr>
        <w:pStyle w:val="ConsPlusNormal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BD1F25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40176A" w:rsidRPr="00BD1F25" w:rsidRDefault="0040176A" w:rsidP="00BD1F25">
      <w:pPr>
        <w:pStyle w:val="ConsPlusNormal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40176A" w:rsidRDefault="004017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8"/>
      <w:bookmarkEnd w:id="0"/>
    </w:p>
    <w:p w:rsidR="0040176A" w:rsidRDefault="004017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E79F4" w:rsidRDefault="007E79F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0176A" w:rsidRPr="00BD1F25" w:rsidRDefault="004017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3E1B91" w:rsidRDefault="00862A24" w:rsidP="003E1B91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62A24">
        <w:rPr>
          <w:rFonts w:ascii="Times New Roman" w:hAnsi="Times New Roman"/>
          <w:b/>
          <w:sz w:val="28"/>
          <w:szCs w:val="28"/>
        </w:rPr>
        <w:t>Совет</w:t>
      </w:r>
      <w:r>
        <w:rPr>
          <w:rFonts w:ascii="Times New Roman" w:hAnsi="Times New Roman"/>
          <w:b/>
          <w:sz w:val="28"/>
          <w:szCs w:val="28"/>
        </w:rPr>
        <w:t>а</w:t>
      </w:r>
      <w:r w:rsidRPr="00862A24">
        <w:rPr>
          <w:rFonts w:ascii="Times New Roman" w:hAnsi="Times New Roman"/>
          <w:b/>
          <w:sz w:val="28"/>
          <w:szCs w:val="28"/>
        </w:rPr>
        <w:t xml:space="preserve"> при Правительстве Кабардино-Балкарской Республики по развитию промышленности в</w:t>
      </w:r>
      <w:r>
        <w:rPr>
          <w:rFonts w:ascii="Times New Roman" w:hAnsi="Times New Roman"/>
          <w:b/>
          <w:sz w:val="28"/>
          <w:szCs w:val="28"/>
        </w:rPr>
        <w:t xml:space="preserve"> Кабардино-Балкарской Республики</w:t>
      </w:r>
      <w:proofErr w:type="gramEnd"/>
    </w:p>
    <w:p w:rsidR="00E13A4F" w:rsidRDefault="00E13A4F" w:rsidP="00E13A4F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2302"/>
        <w:gridCol w:w="360"/>
        <w:gridCol w:w="6300"/>
      </w:tblGrid>
      <w:tr w:rsidR="0040176A" w:rsidRPr="00B42D1D" w:rsidTr="005F461A">
        <w:trPr>
          <w:trHeight w:val="710"/>
        </w:trPr>
        <w:tc>
          <w:tcPr>
            <w:tcW w:w="2302" w:type="dxa"/>
          </w:tcPr>
          <w:p w:rsidR="0070786F" w:rsidRDefault="0070786F" w:rsidP="00707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Мусуков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А.Т.</w:t>
            </w:r>
          </w:p>
          <w:p w:rsidR="0040176A" w:rsidRPr="00D86447" w:rsidRDefault="0040176A" w:rsidP="00A6223B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0176A" w:rsidRPr="00466774" w:rsidRDefault="00EC0AE6" w:rsidP="00A622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6300" w:type="dxa"/>
          </w:tcPr>
          <w:p w:rsidR="0040176A" w:rsidRPr="00A6223B" w:rsidRDefault="0070786F" w:rsidP="007078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Правительства Кабардино-Балкарской Республики (</w:t>
            </w:r>
            <w:r w:rsidR="006F2B78" w:rsidRPr="006F2B78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Совета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70786F" w:rsidRPr="00B42D1D" w:rsidTr="00930B3E">
        <w:trPr>
          <w:trHeight w:val="937"/>
        </w:trPr>
        <w:tc>
          <w:tcPr>
            <w:tcW w:w="2302" w:type="dxa"/>
          </w:tcPr>
          <w:p w:rsidR="0070786F" w:rsidRPr="00D86447" w:rsidRDefault="00F354EB" w:rsidP="00523C23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Говоров С</w:t>
            </w:r>
            <w:r w:rsidR="0070786F">
              <w:rPr>
                <w:rFonts w:ascii="Times New Roman" w:hAnsi="Times New Roman" w:cs="Times New Roman"/>
                <w:sz w:val="28"/>
                <w:szCs w:val="28"/>
              </w:rPr>
              <w:t>.А.</w:t>
            </w:r>
          </w:p>
        </w:tc>
        <w:tc>
          <w:tcPr>
            <w:tcW w:w="360" w:type="dxa"/>
          </w:tcPr>
          <w:p w:rsidR="0070786F" w:rsidRPr="00466774" w:rsidRDefault="0070786F" w:rsidP="00523C2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6677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6300" w:type="dxa"/>
          </w:tcPr>
          <w:p w:rsidR="0070786F" w:rsidRPr="00A6223B" w:rsidRDefault="0070786F" w:rsidP="0070786F">
            <w:pPr>
              <w:autoSpaceDE w:val="0"/>
              <w:autoSpaceDN w:val="0"/>
              <w:adjustRightInd w:val="0"/>
              <w:spacing w:after="0" w:line="216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223B">
              <w:rPr>
                <w:rFonts w:ascii="Times New Roman" w:hAnsi="Times New Roman"/>
                <w:sz w:val="28"/>
                <w:szCs w:val="28"/>
              </w:rPr>
              <w:t>первый заместитель Председателя Правительства Кабардино-Балкарской Республики (</w:t>
            </w:r>
            <w:r w:rsidR="006F2B78" w:rsidRPr="006F2B78">
              <w:rPr>
                <w:rFonts w:ascii="Times New Roman" w:hAnsi="Times New Roman"/>
                <w:sz w:val="28"/>
                <w:szCs w:val="28"/>
              </w:rPr>
              <w:t>заместитель председателя Совета</w:t>
            </w:r>
            <w:r w:rsidRPr="00A6223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31561" w:rsidRPr="00B42D1D" w:rsidTr="007C521B">
        <w:trPr>
          <w:trHeight w:val="724"/>
        </w:trPr>
        <w:tc>
          <w:tcPr>
            <w:tcW w:w="2302" w:type="dxa"/>
          </w:tcPr>
          <w:p w:rsidR="00731561" w:rsidRPr="00D86447" w:rsidRDefault="00731561" w:rsidP="00A6223B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Ахубеков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Ш.А.</w:t>
            </w:r>
          </w:p>
          <w:p w:rsidR="00731561" w:rsidRDefault="00731561" w:rsidP="00A6223B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0" w:type="dxa"/>
          </w:tcPr>
          <w:p w:rsidR="00731561" w:rsidRPr="00466774" w:rsidRDefault="00731561" w:rsidP="00A622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6300" w:type="dxa"/>
          </w:tcPr>
          <w:p w:rsidR="00731561" w:rsidRPr="00A6223B" w:rsidRDefault="00731561" w:rsidP="007C521B">
            <w:pPr>
              <w:autoSpaceDE w:val="0"/>
              <w:autoSpaceDN w:val="0"/>
              <w:adjustRightInd w:val="0"/>
              <w:spacing w:after="0" w:line="216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223B">
              <w:rPr>
                <w:rFonts w:ascii="Times New Roman" w:hAnsi="Times New Roman"/>
                <w:sz w:val="28"/>
                <w:szCs w:val="28"/>
              </w:rPr>
              <w:t xml:space="preserve">министр промышленности, энергетики </w:t>
            </w:r>
            <w:r w:rsidRPr="00A6223B">
              <w:rPr>
                <w:rFonts w:ascii="Times New Roman" w:hAnsi="Times New Roman"/>
                <w:sz w:val="28"/>
                <w:szCs w:val="28"/>
              </w:rPr>
              <w:br/>
              <w:t xml:space="preserve">и торговли Кабардино-Балкарской Республики </w:t>
            </w:r>
          </w:p>
        </w:tc>
      </w:tr>
      <w:tr w:rsidR="00433EBA" w:rsidRPr="00B42D1D" w:rsidTr="007C521B">
        <w:trPr>
          <w:trHeight w:val="720"/>
        </w:trPr>
        <w:tc>
          <w:tcPr>
            <w:tcW w:w="2302" w:type="dxa"/>
          </w:tcPr>
          <w:p w:rsidR="00433EBA" w:rsidRDefault="00433EBA" w:rsidP="00A6223B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Езаов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33EB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А.К.</w:t>
            </w:r>
          </w:p>
        </w:tc>
        <w:tc>
          <w:tcPr>
            <w:tcW w:w="360" w:type="dxa"/>
          </w:tcPr>
          <w:p w:rsidR="00433EBA" w:rsidRDefault="00433EBA" w:rsidP="00A622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6300" w:type="dxa"/>
          </w:tcPr>
          <w:p w:rsidR="00433EBA" w:rsidRPr="00A6223B" w:rsidRDefault="00433EBA" w:rsidP="00433EBA">
            <w:pPr>
              <w:autoSpaceDE w:val="0"/>
              <w:autoSpaceDN w:val="0"/>
              <w:adjustRightInd w:val="0"/>
              <w:spacing w:after="0" w:line="216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министр просвещения и науки </w:t>
            </w:r>
            <w:r w:rsidRPr="00433EBA">
              <w:rPr>
                <w:rFonts w:ascii="Times New Roman" w:hAnsi="Times New Roman"/>
                <w:sz w:val="28"/>
                <w:szCs w:val="28"/>
              </w:rPr>
              <w:t>Кабардино-Балкарской Республики</w:t>
            </w:r>
          </w:p>
        </w:tc>
      </w:tr>
      <w:tr w:rsidR="00EC0AE6" w:rsidRPr="00B42D1D" w:rsidTr="00930B3E">
        <w:trPr>
          <w:trHeight w:val="992"/>
        </w:trPr>
        <w:tc>
          <w:tcPr>
            <w:tcW w:w="2302" w:type="dxa"/>
            <w:shd w:val="clear" w:color="auto" w:fill="auto"/>
          </w:tcPr>
          <w:p w:rsidR="00EC0AE6" w:rsidRPr="001F11B8" w:rsidRDefault="001F11B8" w:rsidP="00EC0AE6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11B8">
              <w:rPr>
                <w:rFonts w:ascii="Times New Roman" w:hAnsi="Times New Roman" w:cs="Times New Roman"/>
                <w:sz w:val="28"/>
                <w:szCs w:val="28"/>
              </w:rPr>
              <w:t>Дячкина</w:t>
            </w:r>
            <w:proofErr w:type="spellEnd"/>
            <w:r w:rsidRPr="001F11B8">
              <w:rPr>
                <w:rFonts w:ascii="Times New Roman" w:hAnsi="Times New Roman" w:cs="Times New Roman"/>
                <w:sz w:val="28"/>
                <w:szCs w:val="28"/>
              </w:rPr>
              <w:t xml:space="preserve"> А.Б.</w:t>
            </w:r>
          </w:p>
        </w:tc>
        <w:tc>
          <w:tcPr>
            <w:tcW w:w="360" w:type="dxa"/>
            <w:shd w:val="clear" w:color="auto" w:fill="auto"/>
          </w:tcPr>
          <w:p w:rsidR="00EC0AE6" w:rsidRPr="001F11B8" w:rsidRDefault="00EC0AE6" w:rsidP="00A622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F11B8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6300" w:type="dxa"/>
            <w:shd w:val="clear" w:color="auto" w:fill="auto"/>
          </w:tcPr>
          <w:p w:rsidR="00EC0AE6" w:rsidRPr="001F11B8" w:rsidRDefault="001F11B8" w:rsidP="00EC0A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1F1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аместитель </w:t>
            </w:r>
            <w:r w:rsidR="003A4C21" w:rsidRPr="001F11B8">
              <w:rPr>
                <w:rFonts w:ascii="Times New Roman" w:hAnsi="Times New Roman"/>
                <w:sz w:val="28"/>
                <w:szCs w:val="28"/>
                <w:lang w:eastAsia="ru-RU"/>
              </w:rPr>
              <w:t>президент</w:t>
            </w:r>
            <w:r w:rsidRPr="001F11B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3A4C21" w:rsidRPr="001F1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C0AE6" w:rsidRPr="001F11B8">
              <w:rPr>
                <w:rFonts w:ascii="Times New Roman" w:hAnsi="Times New Roman"/>
                <w:sz w:val="28"/>
                <w:szCs w:val="28"/>
                <w:lang w:eastAsia="ru-RU"/>
              </w:rPr>
              <w:t>РОР «Союз промышленников и предпринимателей Кабардино-Балкарской Республики»</w:t>
            </w:r>
            <w:r w:rsidR="003A4C21" w:rsidRPr="001F11B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3A4C21" w:rsidRPr="001F11B8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  <w:tr w:rsidR="00731561" w:rsidRPr="00B42D1D" w:rsidTr="00930B3E">
        <w:trPr>
          <w:trHeight w:val="992"/>
        </w:trPr>
        <w:tc>
          <w:tcPr>
            <w:tcW w:w="2302" w:type="dxa"/>
            <w:shd w:val="clear" w:color="auto" w:fill="auto"/>
          </w:tcPr>
          <w:p w:rsidR="00731561" w:rsidRPr="00862A24" w:rsidRDefault="00731561" w:rsidP="00A6223B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2A24">
              <w:rPr>
                <w:rFonts w:ascii="Times New Roman" w:hAnsi="Times New Roman" w:cs="Times New Roman"/>
                <w:sz w:val="28"/>
                <w:szCs w:val="28"/>
              </w:rPr>
              <w:t>Кяров</w:t>
            </w:r>
            <w:proofErr w:type="spellEnd"/>
            <w:r w:rsidRPr="00862A24">
              <w:rPr>
                <w:rFonts w:ascii="Times New Roman" w:hAnsi="Times New Roman" w:cs="Times New Roman"/>
                <w:sz w:val="28"/>
                <w:szCs w:val="28"/>
              </w:rPr>
              <w:t xml:space="preserve"> Э.Х.</w:t>
            </w:r>
          </w:p>
        </w:tc>
        <w:tc>
          <w:tcPr>
            <w:tcW w:w="360" w:type="dxa"/>
            <w:shd w:val="clear" w:color="auto" w:fill="auto"/>
          </w:tcPr>
          <w:p w:rsidR="00731561" w:rsidRPr="00862A24" w:rsidRDefault="00731561" w:rsidP="00A622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2A2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6300" w:type="dxa"/>
            <w:shd w:val="clear" w:color="auto" w:fill="auto"/>
          </w:tcPr>
          <w:p w:rsidR="00731561" w:rsidRPr="00862A24" w:rsidRDefault="00731561" w:rsidP="00862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2A24"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министра промышленности, энергетики и торговли Кабардино-Балкарской Республики</w:t>
            </w:r>
            <w:r w:rsidR="007C52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C521B" w:rsidRPr="00A6223B">
              <w:rPr>
                <w:rFonts w:ascii="Times New Roman" w:hAnsi="Times New Roman"/>
                <w:sz w:val="28"/>
                <w:szCs w:val="28"/>
              </w:rPr>
              <w:t>(</w:t>
            </w:r>
            <w:r w:rsidR="007C521B" w:rsidRPr="006F2B78">
              <w:rPr>
                <w:rFonts w:ascii="Times New Roman" w:hAnsi="Times New Roman"/>
                <w:sz w:val="28"/>
                <w:szCs w:val="28"/>
              </w:rPr>
              <w:t>секретарь Совета</w:t>
            </w:r>
            <w:r w:rsidR="007C521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31561" w:rsidRPr="00B42D1D" w:rsidTr="005F461A">
        <w:trPr>
          <w:trHeight w:val="730"/>
        </w:trPr>
        <w:tc>
          <w:tcPr>
            <w:tcW w:w="2302" w:type="dxa"/>
            <w:shd w:val="clear" w:color="auto" w:fill="auto"/>
          </w:tcPr>
          <w:p w:rsidR="00731561" w:rsidRPr="00862A24" w:rsidRDefault="00731561" w:rsidP="00A6223B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1561">
              <w:rPr>
                <w:rFonts w:ascii="Times New Roman" w:hAnsi="Times New Roman" w:cs="Times New Roman"/>
                <w:sz w:val="28"/>
                <w:szCs w:val="28"/>
              </w:rPr>
              <w:t>Лисун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1561">
              <w:rPr>
                <w:rFonts w:ascii="Times New Roman" w:hAnsi="Times New Roman" w:cs="Times New Roman"/>
                <w:sz w:val="28"/>
                <w:szCs w:val="28"/>
              </w:rPr>
              <w:t>Е.А.</w:t>
            </w:r>
          </w:p>
        </w:tc>
        <w:tc>
          <w:tcPr>
            <w:tcW w:w="360" w:type="dxa"/>
            <w:shd w:val="clear" w:color="auto" w:fill="auto"/>
          </w:tcPr>
          <w:p w:rsidR="00731561" w:rsidRPr="00862A24" w:rsidRDefault="00731561" w:rsidP="00A622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2A2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6300" w:type="dxa"/>
            <w:shd w:val="clear" w:color="auto" w:fill="auto"/>
          </w:tcPr>
          <w:p w:rsidR="00731561" w:rsidRPr="00862A24" w:rsidRDefault="00731561" w:rsidP="00731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министр финансов </w:t>
            </w:r>
            <w:r w:rsidRPr="00731561">
              <w:rPr>
                <w:rFonts w:ascii="Times New Roman" w:hAnsi="Times New Roman"/>
                <w:sz w:val="28"/>
                <w:szCs w:val="28"/>
                <w:lang w:eastAsia="ru-RU"/>
              </w:rPr>
              <w:t>Кабардино-Балкарской Республики</w:t>
            </w:r>
          </w:p>
        </w:tc>
      </w:tr>
      <w:tr w:rsidR="00731561" w:rsidRPr="00B42D1D" w:rsidTr="00930B3E">
        <w:tc>
          <w:tcPr>
            <w:tcW w:w="2302" w:type="dxa"/>
          </w:tcPr>
          <w:p w:rsidR="00731561" w:rsidRPr="00862A24" w:rsidRDefault="00731561" w:rsidP="00D15746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2A2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Рахаев Б.М.</w:t>
            </w:r>
          </w:p>
        </w:tc>
        <w:tc>
          <w:tcPr>
            <w:tcW w:w="360" w:type="dxa"/>
          </w:tcPr>
          <w:p w:rsidR="00731561" w:rsidRPr="00862A24" w:rsidRDefault="00731561" w:rsidP="00A622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2A2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6300" w:type="dxa"/>
          </w:tcPr>
          <w:p w:rsidR="00731561" w:rsidRPr="00862A24" w:rsidRDefault="00731561" w:rsidP="00A6223B">
            <w:pPr>
              <w:pStyle w:val="ConsPlusNormal"/>
              <w:spacing w:line="21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A24">
              <w:rPr>
                <w:rFonts w:ascii="Times New Roman" w:hAnsi="Times New Roman"/>
                <w:sz w:val="28"/>
                <w:szCs w:val="28"/>
              </w:rPr>
              <w:t xml:space="preserve">министр экономического развития </w:t>
            </w:r>
            <w:r w:rsidRPr="00862A24">
              <w:rPr>
                <w:rFonts w:ascii="Times New Roman" w:hAnsi="Times New Roman"/>
                <w:sz w:val="28"/>
                <w:szCs w:val="28"/>
              </w:rPr>
              <w:br/>
              <w:t>Кабардино-Балкарской Республики</w:t>
            </w:r>
          </w:p>
        </w:tc>
      </w:tr>
      <w:tr w:rsidR="00731561" w:rsidRPr="00B42D1D" w:rsidTr="00930B3E">
        <w:tc>
          <w:tcPr>
            <w:tcW w:w="2302" w:type="dxa"/>
          </w:tcPr>
          <w:p w:rsidR="00731561" w:rsidRPr="00862A24" w:rsidRDefault="00731561" w:rsidP="001F11B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</w:t>
            </w:r>
            <w:r w:rsidR="001F11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хабисимов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73156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</w:t>
            </w:r>
            <w:r w:rsidR="001F11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Pr="0073156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60" w:type="dxa"/>
          </w:tcPr>
          <w:p w:rsidR="00731561" w:rsidRPr="00862A24" w:rsidRDefault="00731561" w:rsidP="00EE35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2A2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6300" w:type="dxa"/>
          </w:tcPr>
          <w:p w:rsidR="00731561" w:rsidRPr="00862A24" w:rsidRDefault="001F11B8" w:rsidP="001F11B8">
            <w:pPr>
              <w:pStyle w:val="ConsPlusNormal"/>
              <w:spacing w:line="216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r w:rsidRPr="001F11B8">
              <w:rPr>
                <w:rFonts w:ascii="Times New Roman" w:hAnsi="Times New Roman"/>
                <w:sz w:val="28"/>
                <w:szCs w:val="28"/>
              </w:rPr>
              <w:t xml:space="preserve">НКО «Гарантийный фонд КБР» </w:t>
            </w:r>
            <w:r w:rsidR="003A4C21" w:rsidRPr="003A4C21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  <w:tr w:rsidR="00433EBA" w:rsidRPr="00B42D1D" w:rsidTr="00930B3E">
        <w:tc>
          <w:tcPr>
            <w:tcW w:w="2302" w:type="dxa"/>
          </w:tcPr>
          <w:p w:rsidR="00433EBA" w:rsidRDefault="00433EBA" w:rsidP="00D15746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Чочаев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33EB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А.М.</w:t>
            </w:r>
          </w:p>
        </w:tc>
        <w:tc>
          <w:tcPr>
            <w:tcW w:w="360" w:type="dxa"/>
          </w:tcPr>
          <w:p w:rsidR="00433EBA" w:rsidRPr="00862A24" w:rsidRDefault="00433EBA" w:rsidP="00EE35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2A2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6300" w:type="dxa"/>
          </w:tcPr>
          <w:p w:rsidR="00433EBA" w:rsidRDefault="003A4C21" w:rsidP="00433EBA">
            <w:pPr>
              <w:pStyle w:val="ConsPlusNormal"/>
              <w:spacing w:line="216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433EBA">
              <w:rPr>
                <w:rFonts w:ascii="Times New Roman" w:hAnsi="Times New Roman"/>
                <w:sz w:val="28"/>
                <w:szCs w:val="28"/>
              </w:rPr>
              <w:t xml:space="preserve">енеральный директор АО «Корпорация развития </w:t>
            </w:r>
            <w:r w:rsidR="00433EBA" w:rsidRPr="00433EBA">
              <w:rPr>
                <w:rFonts w:ascii="Times New Roman" w:hAnsi="Times New Roman"/>
                <w:sz w:val="28"/>
                <w:szCs w:val="28"/>
              </w:rPr>
              <w:t>Кабардино-Балкарской Республики»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4C21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</w:tr>
    </w:tbl>
    <w:p w:rsidR="00930B3E" w:rsidRDefault="00930B3E" w:rsidP="00A6223B">
      <w:pPr>
        <w:tabs>
          <w:tab w:val="left" w:pos="3930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A6223B" w:rsidRPr="004933C0" w:rsidRDefault="00A6223B" w:rsidP="00A6223B">
      <w:pPr>
        <w:tabs>
          <w:tab w:val="left" w:pos="3930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A6223B" w:rsidRPr="004933C0" w:rsidSect="00E86CAF">
      <w:headerReference w:type="default" r:id="rId8"/>
      <w:pgSz w:w="11906" w:h="16838"/>
      <w:pgMar w:top="1418" w:right="1418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047" w:rsidRDefault="00476047" w:rsidP="004E350D">
      <w:pPr>
        <w:spacing w:after="0" w:line="240" w:lineRule="auto"/>
      </w:pPr>
      <w:r>
        <w:separator/>
      </w:r>
    </w:p>
  </w:endnote>
  <w:endnote w:type="continuationSeparator" w:id="0">
    <w:p w:rsidR="00476047" w:rsidRDefault="00476047" w:rsidP="004E3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047" w:rsidRDefault="00476047" w:rsidP="004E350D">
      <w:pPr>
        <w:spacing w:after="0" w:line="240" w:lineRule="auto"/>
      </w:pPr>
      <w:r>
        <w:separator/>
      </w:r>
    </w:p>
  </w:footnote>
  <w:footnote w:type="continuationSeparator" w:id="0">
    <w:p w:rsidR="00476047" w:rsidRDefault="00476047" w:rsidP="004E3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76A" w:rsidRDefault="005C5E58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1F11B8">
      <w:rPr>
        <w:noProof/>
      </w:rPr>
      <w:t>2</w:t>
    </w:r>
    <w:r>
      <w:rPr>
        <w:noProof/>
      </w:rPr>
      <w:fldChar w:fldCharType="end"/>
    </w:r>
  </w:p>
  <w:p w:rsidR="0040176A" w:rsidRDefault="0040176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FDC"/>
    <w:rsid w:val="00047FBC"/>
    <w:rsid w:val="00060C4D"/>
    <w:rsid w:val="00064B8A"/>
    <w:rsid w:val="000A6447"/>
    <w:rsid w:val="000F412E"/>
    <w:rsid w:val="00102C23"/>
    <w:rsid w:val="001041D3"/>
    <w:rsid w:val="00116DEE"/>
    <w:rsid w:val="001213C6"/>
    <w:rsid w:val="00132998"/>
    <w:rsid w:val="00132DBC"/>
    <w:rsid w:val="001554A2"/>
    <w:rsid w:val="001564B8"/>
    <w:rsid w:val="00177FDC"/>
    <w:rsid w:val="0018346E"/>
    <w:rsid w:val="00194380"/>
    <w:rsid w:val="001C0378"/>
    <w:rsid w:val="001F11B8"/>
    <w:rsid w:val="001F3694"/>
    <w:rsid w:val="00205CAA"/>
    <w:rsid w:val="00257970"/>
    <w:rsid w:val="00273689"/>
    <w:rsid w:val="00276C09"/>
    <w:rsid w:val="0029098A"/>
    <w:rsid w:val="002A1849"/>
    <w:rsid w:val="002A77A6"/>
    <w:rsid w:val="002B6D29"/>
    <w:rsid w:val="002E185F"/>
    <w:rsid w:val="002F6021"/>
    <w:rsid w:val="00324DE2"/>
    <w:rsid w:val="00331279"/>
    <w:rsid w:val="00336DD1"/>
    <w:rsid w:val="00350DED"/>
    <w:rsid w:val="003639E4"/>
    <w:rsid w:val="00387A27"/>
    <w:rsid w:val="003A477B"/>
    <w:rsid w:val="003A4C21"/>
    <w:rsid w:val="003C01E1"/>
    <w:rsid w:val="003D0009"/>
    <w:rsid w:val="003D08D6"/>
    <w:rsid w:val="003E1B91"/>
    <w:rsid w:val="003E4FBC"/>
    <w:rsid w:val="003F6860"/>
    <w:rsid w:val="0040176A"/>
    <w:rsid w:val="00421D41"/>
    <w:rsid w:val="00433EBA"/>
    <w:rsid w:val="00445575"/>
    <w:rsid w:val="00461EA5"/>
    <w:rsid w:val="00466774"/>
    <w:rsid w:val="00476047"/>
    <w:rsid w:val="004771C8"/>
    <w:rsid w:val="004933C0"/>
    <w:rsid w:val="00494B88"/>
    <w:rsid w:val="004A05EE"/>
    <w:rsid w:val="004D13B2"/>
    <w:rsid w:val="004E350D"/>
    <w:rsid w:val="004F5443"/>
    <w:rsid w:val="0050360D"/>
    <w:rsid w:val="005139B8"/>
    <w:rsid w:val="005477EA"/>
    <w:rsid w:val="00556B70"/>
    <w:rsid w:val="0058192A"/>
    <w:rsid w:val="0059003B"/>
    <w:rsid w:val="0059110E"/>
    <w:rsid w:val="005918D0"/>
    <w:rsid w:val="005A6A74"/>
    <w:rsid w:val="005B124D"/>
    <w:rsid w:val="005B6526"/>
    <w:rsid w:val="005C5E58"/>
    <w:rsid w:val="005C7C27"/>
    <w:rsid w:val="005D74FF"/>
    <w:rsid w:val="005F461A"/>
    <w:rsid w:val="00604379"/>
    <w:rsid w:val="00617A24"/>
    <w:rsid w:val="0064085F"/>
    <w:rsid w:val="00676258"/>
    <w:rsid w:val="006A4F4B"/>
    <w:rsid w:val="006B22E9"/>
    <w:rsid w:val="006B46D8"/>
    <w:rsid w:val="006B6EA3"/>
    <w:rsid w:val="006C090B"/>
    <w:rsid w:val="006C2A1C"/>
    <w:rsid w:val="006D3ED8"/>
    <w:rsid w:val="006D69F4"/>
    <w:rsid w:val="006F2B78"/>
    <w:rsid w:val="0070786F"/>
    <w:rsid w:val="007160C6"/>
    <w:rsid w:val="00716ED1"/>
    <w:rsid w:val="00731561"/>
    <w:rsid w:val="007534B6"/>
    <w:rsid w:val="00785312"/>
    <w:rsid w:val="007A00A3"/>
    <w:rsid w:val="007C2007"/>
    <w:rsid w:val="007C521B"/>
    <w:rsid w:val="007C52AC"/>
    <w:rsid w:val="007D2854"/>
    <w:rsid w:val="007E4299"/>
    <w:rsid w:val="007E79F4"/>
    <w:rsid w:val="007F1C3C"/>
    <w:rsid w:val="00814C3F"/>
    <w:rsid w:val="00832CB9"/>
    <w:rsid w:val="00837D44"/>
    <w:rsid w:val="00841420"/>
    <w:rsid w:val="00851754"/>
    <w:rsid w:val="00862A24"/>
    <w:rsid w:val="00863FA4"/>
    <w:rsid w:val="00865C2C"/>
    <w:rsid w:val="008673FD"/>
    <w:rsid w:val="00883552"/>
    <w:rsid w:val="00887111"/>
    <w:rsid w:val="008A6863"/>
    <w:rsid w:val="008B490B"/>
    <w:rsid w:val="008D60D6"/>
    <w:rsid w:val="008F0977"/>
    <w:rsid w:val="008F56B6"/>
    <w:rsid w:val="009026F5"/>
    <w:rsid w:val="00916328"/>
    <w:rsid w:val="00921AB0"/>
    <w:rsid w:val="00930B3E"/>
    <w:rsid w:val="009312FC"/>
    <w:rsid w:val="00944888"/>
    <w:rsid w:val="00976E1A"/>
    <w:rsid w:val="009E60B4"/>
    <w:rsid w:val="00A03AD7"/>
    <w:rsid w:val="00A04D0D"/>
    <w:rsid w:val="00A14F85"/>
    <w:rsid w:val="00A3000A"/>
    <w:rsid w:val="00A30256"/>
    <w:rsid w:val="00A348EC"/>
    <w:rsid w:val="00A6223B"/>
    <w:rsid w:val="00A70685"/>
    <w:rsid w:val="00A91B05"/>
    <w:rsid w:val="00AB1CA7"/>
    <w:rsid w:val="00AB38FB"/>
    <w:rsid w:val="00AC4B42"/>
    <w:rsid w:val="00AC78DD"/>
    <w:rsid w:val="00AE08C5"/>
    <w:rsid w:val="00AE56CB"/>
    <w:rsid w:val="00B14075"/>
    <w:rsid w:val="00B232E7"/>
    <w:rsid w:val="00B31B72"/>
    <w:rsid w:val="00B42D1D"/>
    <w:rsid w:val="00B563A3"/>
    <w:rsid w:val="00B66AD0"/>
    <w:rsid w:val="00B66B87"/>
    <w:rsid w:val="00B70E27"/>
    <w:rsid w:val="00B7293B"/>
    <w:rsid w:val="00BB1C05"/>
    <w:rsid w:val="00BC20FD"/>
    <w:rsid w:val="00BC3622"/>
    <w:rsid w:val="00BC4490"/>
    <w:rsid w:val="00BD1F25"/>
    <w:rsid w:val="00BD5052"/>
    <w:rsid w:val="00BF05A9"/>
    <w:rsid w:val="00C013CB"/>
    <w:rsid w:val="00C06A03"/>
    <w:rsid w:val="00C10843"/>
    <w:rsid w:val="00C14B2A"/>
    <w:rsid w:val="00C417DE"/>
    <w:rsid w:val="00C71600"/>
    <w:rsid w:val="00C84C67"/>
    <w:rsid w:val="00C93D77"/>
    <w:rsid w:val="00CB470A"/>
    <w:rsid w:val="00CD0BD9"/>
    <w:rsid w:val="00CD1DDA"/>
    <w:rsid w:val="00CE04E8"/>
    <w:rsid w:val="00CE61B8"/>
    <w:rsid w:val="00D15746"/>
    <w:rsid w:val="00D460EB"/>
    <w:rsid w:val="00D46E1D"/>
    <w:rsid w:val="00D5196F"/>
    <w:rsid w:val="00D64F3E"/>
    <w:rsid w:val="00D86447"/>
    <w:rsid w:val="00DA05F6"/>
    <w:rsid w:val="00DA2825"/>
    <w:rsid w:val="00DA41E0"/>
    <w:rsid w:val="00DA4DF0"/>
    <w:rsid w:val="00E05974"/>
    <w:rsid w:val="00E13A4F"/>
    <w:rsid w:val="00E20447"/>
    <w:rsid w:val="00E402D7"/>
    <w:rsid w:val="00E53A7F"/>
    <w:rsid w:val="00E55136"/>
    <w:rsid w:val="00E721F9"/>
    <w:rsid w:val="00E86CAF"/>
    <w:rsid w:val="00EA693C"/>
    <w:rsid w:val="00EC0AE6"/>
    <w:rsid w:val="00EF41ED"/>
    <w:rsid w:val="00EF5132"/>
    <w:rsid w:val="00F12374"/>
    <w:rsid w:val="00F14369"/>
    <w:rsid w:val="00F354EB"/>
    <w:rsid w:val="00F43E3E"/>
    <w:rsid w:val="00F54202"/>
    <w:rsid w:val="00F76D6B"/>
    <w:rsid w:val="00FC5566"/>
    <w:rsid w:val="00FF2822"/>
    <w:rsid w:val="00FF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9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7FD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177FD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177FD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8D6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D60D6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rsid w:val="005A6A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uiPriority w:val="99"/>
    <w:qFormat/>
    <w:rsid w:val="005A6A74"/>
    <w:rPr>
      <w:rFonts w:cs="Times New Roman"/>
      <w:i/>
      <w:iCs/>
    </w:rPr>
  </w:style>
  <w:style w:type="paragraph" w:styleId="a7">
    <w:name w:val="header"/>
    <w:basedOn w:val="a"/>
    <w:link w:val="a8"/>
    <w:uiPriority w:val="99"/>
    <w:rsid w:val="004E3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4E350D"/>
    <w:rPr>
      <w:rFonts w:cs="Times New Roman"/>
    </w:rPr>
  </w:style>
  <w:style w:type="paragraph" w:styleId="a9">
    <w:name w:val="footer"/>
    <w:basedOn w:val="a"/>
    <w:link w:val="aa"/>
    <w:uiPriority w:val="99"/>
    <w:rsid w:val="004E3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4E350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69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77FD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177FD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177FD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8D6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D60D6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rsid w:val="005A6A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uiPriority w:val="99"/>
    <w:qFormat/>
    <w:rsid w:val="005A6A74"/>
    <w:rPr>
      <w:rFonts w:cs="Times New Roman"/>
      <w:i/>
      <w:iCs/>
    </w:rPr>
  </w:style>
  <w:style w:type="paragraph" w:styleId="a7">
    <w:name w:val="header"/>
    <w:basedOn w:val="a"/>
    <w:link w:val="a8"/>
    <w:uiPriority w:val="99"/>
    <w:rsid w:val="004E3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4E350D"/>
    <w:rPr>
      <w:rFonts w:cs="Times New Roman"/>
    </w:rPr>
  </w:style>
  <w:style w:type="paragraph" w:styleId="a9">
    <w:name w:val="footer"/>
    <w:basedOn w:val="a"/>
    <w:link w:val="aa"/>
    <w:uiPriority w:val="99"/>
    <w:rsid w:val="004E3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4E350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8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5164F-4E85-4282-AB9F-0756B277D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122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46</cp:revision>
  <cp:lastPrinted>2025-02-19T09:09:00Z</cp:lastPrinted>
  <dcterms:created xsi:type="dcterms:W3CDTF">2023-05-24T12:13:00Z</dcterms:created>
  <dcterms:modified xsi:type="dcterms:W3CDTF">2025-02-24T14:33:00Z</dcterms:modified>
</cp:coreProperties>
</file>